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B1" w:rsidRDefault="00C265B1" w:rsidP="00C265B1">
      <w:pPr>
        <w:spacing w:after="0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</w:rPr>
        <w:t>Kompetansemål etter 4. trinn</w:t>
      </w:r>
    </w:p>
    <w:p w:rsidR="00C265B1" w:rsidRDefault="00C265B1" w:rsidP="00C265B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265B1" w:rsidTr="00F10197">
        <w:tc>
          <w:tcPr>
            <w:tcW w:w="14144" w:type="dxa"/>
            <w:gridSpan w:val="3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Musisere</w:t>
            </w:r>
          </w:p>
        </w:tc>
      </w:tr>
      <w:tr w:rsidR="00C265B1" w:rsidTr="00F10197">
        <w:tc>
          <w:tcPr>
            <w:tcW w:w="4714" w:type="dxa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Læringsmål 3</w:t>
            </w:r>
            <w:r w:rsidRPr="00DE07D8">
              <w:rPr>
                <w:rFonts w:ascii="Times New Roman" w:hAnsi="Times New Roman" w:cs="Times New Roman"/>
                <w:b/>
                <w:sz w:val="24"/>
              </w:rPr>
              <w:t>. trinn</w:t>
            </w:r>
          </w:p>
        </w:tc>
        <w:tc>
          <w:tcPr>
            <w:tcW w:w="4715" w:type="dxa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Læringsmål 4</w:t>
            </w:r>
            <w:r w:rsidRPr="00DE07D8">
              <w:rPr>
                <w:rFonts w:ascii="Times New Roman" w:hAnsi="Times New Roman" w:cs="Times New Roman"/>
                <w:b/>
                <w:sz w:val="24"/>
              </w:rPr>
              <w:t>. trinn</w:t>
            </w: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holde en jevn puls i ulike tempi</w:t>
            </w:r>
          </w:p>
          <w:p w:rsidR="00C265B1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92C8E" w:rsidRPr="00492C8E" w:rsidRDefault="00492C8E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klappe enkle rytmer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C8E" w:rsidRDefault="00492C8E" w:rsidP="00492C8E">
            <w:pPr>
              <w:pStyle w:val="TableContents"/>
            </w:pPr>
          </w:p>
          <w:p w:rsidR="00492C8E" w:rsidRPr="00492C8E" w:rsidRDefault="00492C8E" w:rsidP="00492C8E">
            <w:pPr>
              <w:pStyle w:val="TableContents"/>
            </w:pPr>
            <w:r>
              <w:t xml:space="preserve">Eleven kan </w:t>
            </w:r>
            <w:r w:rsidRPr="00492C8E">
              <w:t xml:space="preserve">spille navnerytmene med rytmeinstrument </w:t>
            </w:r>
            <w:r>
              <w:t>(P2,</w:t>
            </w:r>
            <w:r w:rsidRPr="00492C8E">
              <w:t>O</w:t>
            </w:r>
            <w:r>
              <w:t>)</w:t>
            </w:r>
          </w:p>
          <w:p w:rsidR="00C265B1" w:rsidRPr="00492C8E" w:rsidRDefault="00C265B1" w:rsidP="00492C8E">
            <w:pPr>
              <w:tabs>
                <w:tab w:val="left" w:pos="820"/>
              </w:tabs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265B1" w:rsidRPr="00492C8E" w:rsidRDefault="00492C8E" w:rsidP="00492C8E">
            <w:pPr>
              <w:pStyle w:val="TableContents"/>
              <w:snapToGrid w:val="0"/>
            </w:pPr>
            <w:r>
              <w:t xml:space="preserve">Eleven kan </w:t>
            </w:r>
            <w:r w:rsidRPr="00492C8E">
              <w:t xml:space="preserve">klappe rytmer og holde jevn puls i ulike tempi </w:t>
            </w:r>
            <w:r>
              <w:t>(P1,</w:t>
            </w:r>
            <w:r w:rsidRPr="00492C8E">
              <w:t>O</w:t>
            </w:r>
            <w:r>
              <w:t>)</w:t>
            </w: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imitere og improvisere over enkle rytmer og klanger</w:t>
            </w:r>
          </w:p>
          <w:p w:rsidR="00C265B1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92C8E" w:rsidRPr="00492C8E" w:rsidRDefault="00492C8E" w:rsidP="00492C8E">
            <w:pPr>
              <w:tabs>
                <w:tab w:val="left" w:pos="820"/>
              </w:tabs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lage ulike rytmer og lyder med stemmen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C8E" w:rsidRDefault="00492C8E" w:rsidP="00492C8E">
            <w:pPr>
              <w:pStyle w:val="TableContents"/>
              <w:snapToGrid w:val="0"/>
            </w:pPr>
          </w:p>
          <w:p w:rsidR="00492C8E" w:rsidRPr="00492C8E" w:rsidRDefault="00492C8E" w:rsidP="00492C8E">
            <w:pPr>
              <w:pStyle w:val="TableContents"/>
              <w:snapToGrid w:val="0"/>
            </w:pPr>
            <w:r>
              <w:t xml:space="preserve">Eleven kan </w:t>
            </w:r>
            <w:r w:rsidRPr="00492C8E">
              <w:t xml:space="preserve">spille enkle melodier på  klokkespill og xylofon </w:t>
            </w:r>
            <w:r>
              <w:t>(P4,</w:t>
            </w:r>
            <w:r w:rsidRPr="00492C8E">
              <w:t>O</w:t>
            </w:r>
            <w:r>
              <w:t>)</w:t>
            </w:r>
          </w:p>
          <w:p w:rsidR="00C265B1" w:rsidRPr="00492C8E" w:rsidRDefault="00C265B1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92C8E" w:rsidRPr="00492C8E" w:rsidRDefault="00492C8E" w:rsidP="0049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lage ulike rytmer og lyder med stemmen og med instrumenter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C8E" w:rsidRPr="00492C8E" w:rsidRDefault="00492C8E" w:rsidP="00492C8E">
            <w:pPr>
              <w:pStyle w:val="TableContents"/>
              <w:snapToGrid w:val="0"/>
              <w:rPr>
                <w:rFonts w:eastAsia="Calibri"/>
              </w:rPr>
            </w:pPr>
          </w:p>
          <w:p w:rsidR="00492C8E" w:rsidRPr="00492C8E" w:rsidRDefault="00492C8E" w:rsidP="00492C8E">
            <w:pPr>
              <w:ind w:left="4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C8E" w:rsidRPr="00492C8E" w:rsidRDefault="00492C8E" w:rsidP="0049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5B1" w:rsidRPr="00492C8E" w:rsidRDefault="00C265B1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spille enkle ostinater og melodier etter gehør</w:t>
            </w:r>
          </w:p>
          <w:p w:rsidR="00C265B1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92C8E" w:rsidRPr="00492C8E" w:rsidRDefault="00492C8E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imitere en enkel melodi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C8E" w:rsidRDefault="00492C8E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8E" w:rsidRPr="00492C8E" w:rsidRDefault="00492C8E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spille rytmeinstrumenter til kjente melodier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265B1" w:rsidRPr="00492C8E" w:rsidRDefault="00C265B1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92C8E" w:rsidRDefault="00D93305" w:rsidP="00492C8E">
            <w:pPr>
              <w:pStyle w:val="TableContents"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Eleven kan </w:t>
            </w:r>
            <w:r w:rsidR="00492C8E" w:rsidRPr="00492C8E">
              <w:rPr>
                <w:rFonts w:eastAsia="Calibri"/>
                <w:lang w:eastAsia="en-US"/>
              </w:rPr>
              <w:t xml:space="preserve">spille enkle melodier på for eksempel blokkfløyte </w:t>
            </w:r>
            <w:r>
              <w:rPr>
                <w:rFonts w:eastAsia="Calibri"/>
                <w:lang w:eastAsia="en-US"/>
              </w:rPr>
              <w:t>(P4,</w:t>
            </w:r>
            <w:r w:rsidR="00492C8E" w:rsidRPr="00492C8E">
              <w:rPr>
                <w:rFonts w:eastAsia="Calibri"/>
                <w:lang w:eastAsia="en-US"/>
              </w:rPr>
              <w:t>O</w:t>
            </w:r>
            <w:r>
              <w:rPr>
                <w:rFonts w:eastAsia="Calibri"/>
                <w:lang w:eastAsia="en-US"/>
              </w:rPr>
              <w:t>)</w:t>
            </w:r>
          </w:p>
          <w:p w:rsidR="00D93305" w:rsidRPr="00492C8E" w:rsidRDefault="00D93305" w:rsidP="00492C8E">
            <w:pPr>
              <w:pStyle w:val="TableContents"/>
              <w:snapToGrid w:val="0"/>
            </w:pPr>
          </w:p>
          <w:p w:rsid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imitere en melodi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305" w:rsidRDefault="00D93305" w:rsidP="0049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C8E" w:rsidRPr="00492C8E" w:rsidRDefault="00D93305" w:rsidP="0049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spille en enkel melodi på blokkfløyte eller klokkespill etter gehør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(P4,</w:t>
            </w:r>
            <w:r w:rsidR="00492C8E" w:rsidRPr="00492C8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265B1" w:rsidRPr="00492C8E" w:rsidRDefault="00C265B1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beherske et sangrepertoar fra ulike sjangere og synge med fokus på intonasjon</w:t>
            </w:r>
          </w:p>
          <w:p w:rsidR="00C265B1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synge Norges nasjonalsang og andre kjente sanger.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305" w:rsidRP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8E" w:rsidRP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kjenne igjen nasjonalsanger fra Norden.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C8E" w:rsidRPr="00492C8E" w:rsidRDefault="00492C8E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B1" w:rsidRPr="00492C8E" w:rsidRDefault="00C265B1" w:rsidP="00492C8E">
            <w:pPr>
              <w:pStyle w:val="TableContents"/>
              <w:snapToGrid w:val="0"/>
            </w:pPr>
          </w:p>
        </w:tc>
        <w:tc>
          <w:tcPr>
            <w:tcW w:w="4715" w:type="dxa"/>
          </w:tcPr>
          <w:p w:rsid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synge Norges nasjonalsang og andre sanger.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305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kjenne igjen nasjonalsanger fra Norden.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305" w:rsidRP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synge kano og et utvalg norske folkesanger.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305" w:rsidRP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8E" w:rsidRPr="00492C8E" w:rsidRDefault="00D93305" w:rsidP="00492C8E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høre på andre og synge rent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(P1-6,</w:t>
            </w:r>
            <w:r w:rsidR="00492C8E" w:rsidRPr="00492C8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265B1" w:rsidRPr="00D93305" w:rsidRDefault="00C265B1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danse et utvalg norske og internasjonale folkedanser</w:t>
            </w:r>
          </w:p>
          <w:p w:rsidR="00C265B1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92C8E" w:rsidRPr="00492C8E" w:rsidRDefault="00D93305" w:rsidP="00492C8E">
            <w:pPr>
              <w:pStyle w:val="TableContents"/>
              <w:snapToGrid w:val="0"/>
            </w:pPr>
            <w:r>
              <w:t xml:space="preserve">Eleven kan </w:t>
            </w:r>
            <w:r w:rsidR="00492C8E" w:rsidRPr="00492C8E">
              <w:t>lære tradisjonelle dansetrinn</w:t>
            </w:r>
            <w:r>
              <w:t xml:space="preserve"> (P5,F,</w:t>
            </w:r>
            <w:r w:rsidRPr="00492C8E">
              <w:t>O</w:t>
            </w:r>
            <w:r>
              <w:t>)</w:t>
            </w:r>
          </w:p>
          <w:p w:rsidR="00D93305" w:rsidRDefault="00D93305" w:rsidP="00492C8E">
            <w:pPr>
              <w:pStyle w:val="TableContents"/>
            </w:pPr>
          </w:p>
          <w:p w:rsidR="00D93305" w:rsidRDefault="00D93305" w:rsidP="00D93305">
            <w:pPr>
              <w:pStyle w:val="TableContents"/>
            </w:pPr>
            <w:r>
              <w:t xml:space="preserve">Eleven kan </w:t>
            </w:r>
            <w:r w:rsidR="00492C8E" w:rsidRPr="00492C8E">
              <w:t>danse enkle steg i ring</w:t>
            </w:r>
            <w:r>
              <w:t xml:space="preserve"> (P5,F,</w:t>
            </w:r>
            <w:r w:rsidRPr="00492C8E">
              <w:t>O</w:t>
            </w:r>
            <w:r>
              <w:t>)</w:t>
            </w:r>
          </w:p>
          <w:p w:rsidR="00D93305" w:rsidRDefault="00D93305" w:rsidP="00D93305">
            <w:pPr>
              <w:pStyle w:val="TableContents"/>
            </w:pPr>
          </w:p>
          <w:p w:rsidR="00D93305" w:rsidRDefault="00D93305" w:rsidP="00D93305">
            <w:pPr>
              <w:pStyle w:val="TableContents"/>
            </w:pPr>
            <w:r>
              <w:t>Eleven kan</w:t>
            </w:r>
            <w:r w:rsidR="00492C8E" w:rsidRPr="00492C8E">
              <w:t xml:space="preserve"> forskjell på </w:t>
            </w:r>
            <w:r>
              <w:t>"</w:t>
            </w:r>
            <w:r w:rsidR="00492C8E" w:rsidRPr="00492C8E">
              <w:t>tung og lett</w:t>
            </w:r>
            <w:r>
              <w:t>" (P5,F,</w:t>
            </w:r>
            <w:r w:rsidRPr="00492C8E">
              <w:t>O</w:t>
            </w:r>
            <w:r>
              <w:t>)</w:t>
            </w:r>
          </w:p>
          <w:p w:rsidR="00D93305" w:rsidRPr="00492C8E" w:rsidRDefault="00D93305" w:rsidP="00D93305">
            <w:pPr>
              <w:pStyle w:val="TableContents"/>
            </w:pPr>
          </w:p>
          <w:p w:rsidR="00492C8E" w:rsidRPr="00492C8E" w:rsidRDefault="00D93305" w:rsidP="00492C8E">
            <w:pPr>
              <w:pStyle w:val="TableContents"/>
            </w:pPr>
            <w:r>
              <w:t xml:space="preserve">Eleven kan </w:t>
            </w:r>
            <w:r w:rsidR="00492C8E" w:rsidRPr="00492C8E">
              <w:t>danse til Dovregubbens hall</w:t>
            </w:r>
            <w:r>
              <w:t xml:space="preserve"> (P5,F,</w:t>
            </w:r>
            <w:r w:rsidRPr="00492C8E">
              <w:t>O</w:t>
            </w:r>
            <w:r>
              <w:t>)</w:t>
            </w:r>
          </w:p>
          <w:p w:rsidR="00D93305" w:rsidRDefault="00D93305" w:rsidP="00492C8E">
            <w:pPr>
              <w:pStyle w:val="TableContents"/>
            </w:pPr>
          </w:p>
          <w:p w:rsidR="00492C8E" w:rsidRPr="00492C8E" w:rsidRDefault="00D93305" w:rsidP="00492C8E">
            <w:pPr>
              <w:pStyle w:val="TableContents"/>
            </w:pPr>
            <w:r>
              <w:t xml:space="preserve">Eleven kan </w:t>
            </w:r>
            <w:r w:rsidR="00492C8E" w:rsidRPr="00492C8E">
              <w:t xml:space="preserve">kjenne igjen enkle folkedanser   </w:t>
            </w:r>
            <w:r>
              <w:t>(P5,F,</w:t>
            </w:r>
            <w:r w:rsidR="00492C8E" w:rsidRPr="00492C8E">
              <w:t>O</w:t>
            </w:r>
            <w:r>
              <w:t>)</w:t>
            </w:r>
          </w:p>
          <w:p w:rsidR="00C265B1" w:rsidRPr="00492C8E" w:rsidRDefault="00C265B1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92C8E" w:rsidRPr="00492C8E" w:rsidRDefault="00D93305" w:rsidP="0049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danse et utvalg folkedanser, f.eks. reinlender, pols, halling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(P5,</w:t>
            </w:r>
            <w:r w:rsidR="00492C8E" w:rsidRPr="00492C8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265B1" w:rsidRPr="00492C8E" w:rsidRDefault="00C265B1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E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framføre sang, spill og dans i samhandling med andre</w:t>
            </w:r>
          </w:p>
          <w:p w:rsidR="00492C8E" w:rsidRDefault="00492C8E" w:rsidP="00F101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92C8E" w:rsidRP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opptre sammen med andre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(P1-6,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C8E" w:rsidRPr="00492C8E" w:rsidRDefault="00492C8E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92C8E" w:rsidRPr="00492C8E" w:rsidRDefault="00D93305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 ta i bruk innlært materiale og fremføre sammen med andre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C8E" w:rsidRPr="00492C8E" w:rsidRDefault="00492C8E" w:rsidP="004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B1" w:rsidRDefault="00C265B1" w:rsidP="00C265B1">
      <w:pPr>
        <w:spacing w:after="0"/>
        <w:rPr>
          <w:rFonts w:ascii="Times New Roman" w:hAnsi="Times New Roman" w:cs="Times New Roman"/>
          <w:sz w:val="24"/>
        </w:rPr>
      </w:pPr>
    </w:p>
    <w:p w:rsidR="00492C8E" w:rsidRDefault="00492C8E" w:rsidP="00C265B1">
      <w:pPr>
        <w:spacing w:after="0"/>
        <w:rPr>
          <w:rFonts w:ascii="Times New Roman" w:hAnsi="Times New Roman" w:cs="Times New Roman"/>
          <w:sz w:val="24"/>
        </w:rPr>
      </w:pPr>
    </w:p>
    <w:p w:rsidR="00492C8E" w:rsidRDefault="00492C8E" w:rsidP="00C265B1">
      <w:pPr>
        <w:spacing w:after="0"/>
        <w:rPr>
          <w:rFonts w:ascii="Times New Roman" w:hAnsi="Times New Roman" w:cs="Times New Roman"/>
          <w:sz w:val="24"/>
        </w:rPr>
      </w:pPr>
    </w:p>
    <w:p w:rsidR="00492C8E" w:rsidRDefault="00492C8E" w:rsidP="00C265B1">
      <w:pPr>
        <w:spacing w:after="0"/>
        <w:rPr>
          <w:rFonts w:ascii="Times New Roman" w:hAnsi="Times New Roman" w:cs="Times New Roman"/>
          <w:sz w:val="24"/>
        </w:rPr>
      </w:pPr>
    </w:p>
    <w:p w:rsidR="00D93305" w:rsidRDefault="00D93305" w:rsidP="00C265B1">
      <w:pPr>
        <w:spacing w:after="0"/>
        <w:rPr>
          <w:rFonts w:ascii="Times New Roman" w:hAnsi="Times New Roman" w:cs="Times New Roman"/>
          <w:sz w:val="24"/>
        </w:rPr>
      </w:pPr>
    </w:p>
    <w:p w:rsidR="00D93305" w:rsidRDefault="00D93305" w:rsidP="00C265B1">
      <w:pPr>
        <w:spacing w:after="0"/>
        <w:rPr>
          <w:rFonts w:ascii="Times New Roman" w:hAnsi="Times New Roman" w:cs="Times New Roman"/>
          <w:sz w:val="24"/>
        </w:rPr>
      </w:pPr>
    </w:p>
    <w:p w:rsidR="00D93305" w:rsidRDefault="00D93305" w:rsidP="00C265B1">
      <w:pPr>
        <w:spacing w:after="0"/>
        <w:rPr>
          <w:rFonts w:ascii="Times New Roman" w:hAnsi="Times New Roman" w:cs="Times New Roman"/>
          <w:sz w:val="24"/>
        </w:rPr>
      </w:pPr>
    </w:p>
    <w:p w:rsidR="00C265B1" w:rsidRDefault="00C265B1" w:rsidP="00C265B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265B1" w:rsidTr="00F10197">
        <w:tc>
          <w:tcPr>
            <w:tcW w:w="14144" w:type="dxa"/>
            <w:gridSpan w:val="3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Komponere</w:t>
            </w:r>
          </w:p>
        </w:tc>
      </w:tr>
      <w:tr w:rsidR="00C265B1" w:rsidTr="00F10197">
        <w:tc>
          <w:tcPr>
            <w:tcW w:w="4714" w:type="dxa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Læringsmål 3</w:t>
            </w:r>
            <w:r w:rsidRPr="00DE07D8">
              <w:rPr>
                <w:rFonts w:ascii="Times New Roman" w:hAnsi="Times New Roman" w:cs="Times New Roman"/>
                <w:b/>
                <w:sz w:val="24"/>
              </w:rPr>
              <w:t>. trinn</w:t>
            </w:r>
          </w:p>
        </w:tc>
        <w:tc>
          <w:tcPr>
            <w:tcW w:w="4715" w:type="dxa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Læringsmål 4</w:t>
            </w:r>
            <w:r w:rsidRPr="00DE07D8">
              <w:rPr>
                <w:rFonts w:ascii="Times New Roman" w:hAnsi="Times New Roman" w:cs="Times New Roman"/>
                <w:b/>
                <w:sz w:val="24"/>
              </w:rPr>
              <w:t>. trinn</w:t>
            </w:r>
          </w:p>
        </w:tc>
      </w:tr>
      <w:tr w:rsidR="00C265B1" w:rsidTr="00F10197">
        <w:tc>
          <w:tcPr>
            <w:tcW w:w="4714" w:type="dxa"/>
          </w:tcPr>
          <w:p w:rsidR="00C265B1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eksperimentere med sang, talekor og instrumenter i enkle samspill</w:t>
            </w:r>
          </w:p>
        </w:tc>
        <w:tc>
          <w:tcPr>
            <w:tcW w:w="4715" w:type="dxa"/>
          </w:tcPr>
          <w:p w:rsidR="00492C8E" w:rsidRPr="00D93305" w:rsidRDefault="00D93305" w:rsidP="00D93305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imitere og improvisere over enkle rytmer og klanger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492C8E" w:rsidRPr="00D933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C8E" w:rsidRPr="00D93305" w:rsidRDefault="00492C8E" w:rsidP="00D93305">
            <w:pPr>
              <w:tabs>
                <w:tab w:val="left" w:pos="820"/>
              </w:tabs>
              <w:ind w:left="462"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5B1" w:rsidRPr="00D93305" w:rsidRDefault="00C265B1" w:rsidP="00D9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92C8E" w:rsidRPr="00D93305" w:rsidRDefault="00D93305" w:rsidP="00D93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4A12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 kan </w:t>
            </w:r>
            <w:r w:rsidR="00492C8E" w:rsidRPr="00D93305">
              <w:rPr>
                <w:rFonts w:ascii="Times New Roman" w:hAnsi="Times New Roman" w:cs="Times New Roman"/>
                <w:sz w:val="24"/>
                <w:szCs w:val="24"/>
              </w:rPr>
              <w:t>imitere,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8E"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eksperimentere og improvisere over enkle rytmer og klanger og kunne følge en enkel notering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492C8E" w:rsidRPr="00D933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305" w:rsidRPr="00D93305" w:rsidRDefault="00D93305" w:rsidP="00D93305">
            <w:pPr>
              <w:tabs>
                <w:tab w:val="left" w:pos="820"/>
              </w:tabs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B1" w:rsidRPr="00D93305" w:rsidRDefault="00C265B1" w:rsidP="00D9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B1" w:rsidTr="00F10197">
        <w:tc>
          <w:tcPr>
            <w:tcW w:w="4714" w:type="dxa"/>
          </w:tcPr>
          <w:p w:rsidR="00C265B1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komponere melodier og lydillustrasjoner til tekster og lage egne tekster til musikk</w:t>
            </w:r>
          </w:p>
        </w:tc>
        <w:tc>
          <w:tcPr>
            <w:tcW w:w="4715" w:type="dxa"/>
          </w:tcPr>
          <w:p w:rsidR="00D93305" w:rsidRDefault="00D93305" w:rsidP="00D93305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komponere enkle melodier til en tekst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(P6-7,</w:t>
            </w:r>
            <w:r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93305" w:rsidRPr="00D93305" w:rsidRDefault="00D93305" w:rsidP="00D93305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305" w:rsidRPr="00D93305" w:rsidRDefault="00D93305" w:rsidP="00D93305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lage egen tekst til et gitt musikkstykke/sang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(P6-7,</w:t>
            </w:r>
            <w:r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265B1" w:rsidRPr="00D93305" w:rsidRDefault="00C265B1" w:rsidP="00D93305">
            <w:pPr>
              <w:tabs>
                <w:tab w:val="left" w:pos="820"/>
              </w:tabs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D93305" w:rsidRDefault="004A1268" w:rsidP="00D93305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komponere enkle melodier til en tekst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(P6-7,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A1268" w:rsidRPr="00D93305" w:rsidRDefault="004A1268" w:rsidP="00D93305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305" w:rsidRDefault="004A1268" w:rsidP="00D93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lage egen tekst til et gitt musikkstykke/sang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(P6-7,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A1268" w:rsidRPr="00D93305" w:rsidRDefault="004A1268" w:rsidP="00D93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305" w:rsidRPr="00D93305" w:rsidRDefault="004A1268" w:rsidP="00D93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>lage enkel notering/noteark på egen komposisjon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(P6-7,O)</w:t>
            </w:r>
          </w:p>
          <w:p w:rsidR="00C265B1" w:rsidRPr="00D93305" w:rsidRDefault="00C265B1" w:rsidP="004A1268">
            <w:pPr>
              <w:tabs>
                <w:tab w:val="left" w:pos="820"/>
              </w:tabs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E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improvisere dans og bevegelse og samtale om hvordan dans kan illustrere et musikalsk forløp</w:t>
            </w:r>
          </w:p>
        </w:tc>
        <w:tc>
          <w:tcPr>
            <w:tcW w:w="4715" w:type="dxa"/>
          </w:tcPr>
          <w:p w:rsidR="00D93305" w:rsidRDefault="004A1268" w:rsidP="00D93305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improvisere med dans og bevegelse til forskjellige musikksjangre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(P1-6,F)</w:t>
            </w:r>
          </w:p>
          <w:p w:rsidR="004A1268" w:rsidRPr="00D93305" w:rsidRDefault="004A1268" w:rsidP="00D93305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C8E" w:rsidRPr="00D93305" w:rsidRDefault="004A1268" w:rsidP="00D9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f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orklare hvordan bevegelse kan illustrere handlingen i et stykke/sang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(P7,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D93305" w:rsidRPr="00D93305" w:rsidRDefault="00D93305" w:rsidP="00D93305">
            <w:pPr>
              <w:tabs>
                <w:tab w:val="left" w:pos="820"/>
              </w:tabs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improvisere med dans og bevegelse til forskjellige musikksjangre </w:t>
            </w:r>
            <w:r w:rsidR="004A1268">
              <w:rPr>
                <w:rFonts w:ascii="Times New Roman" w:eastAsia="Calibri" w:hAnsi="Times New Roman" w:cs="Times New Roman"/>
                <w:sz w:val="24"/>
                <w:szCs w:val="24"/>
              </w:rPr>
              <w:t>(P1-6,</w:t>
            </w:r>
            <w:r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4A1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A1268" w:rsidRDefault="004A1268" w:rsidP="00D93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305" w:rsidRPr="00D93305" w:rsidRDefault="004A1268" w:rsidP="00D93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forklare hvordan bevegelse kan illustrere handlingen i et stykke/sang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(P7,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93305" w:rsidRPr="00D93305" w:rsidRDefault="00D93305" w:rsidP="00D93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C8E" w:rsidRDefault="004A1268" w:rsidP="00D93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D93305" w:rsidRPr="00D9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beskrive  hvordan en handling blir illustrert i et dansestykke, f.eks. ballettene </w:t>
            </w:r>
            <w:r w:rsidR="00D93305" w:rsidRPr="00D933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Svanesjøen, Nøtteknekkere </w:t>
            </w:r>
            <w:r w:rsidRPr="004A1268">
              <w:rPr>
                <w:rFonts w:ascii="Times New Roman" w:eastAsia="Calibri" w:hAnsi="Times New Roman" w:cs="Times New Roman"/>
                <w:sz w:val="24"/>
                <w:szCs w:val="24"/>
              </w:rPr>
              <w:t>(P7,</w:t>
            </w:r>
            <w:r w:rsidR="00D93305" w:rsidRPr="004A126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A1268" w:rsidRPr="00D93305" w:rsidRDefault="004A1268" w:rsidP="00D9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B1" w:rsidRDefault="00C265B1" w:rsidP="00C265B1">
      <w:pPr>
        <w:spacing w:after="0"/>
        <w:rPr>
          <w:rFonts w:ascii="Times New Roman" w:hAnsi="Times New Roman" w:cs="Times New Roman"/>
          <w:sz w:val="24"/>
        </w:rPr>
      </w:pPr>
    </w:p>
    <w:p w:rsidR="00C265B1" w:rsidRDefault="00C265B1" w:rsidP="00C265B1">
      <w:pPr>
        <w:spacing w:after="0"/>
        <w:rPr>
          <w:rFonts w:ascii="Times New Roman" w:hAnsi="Times New Roman" w:cs="Times New Roman"/>
          <w:sz w:val="24"/>
        </w:rPr>
      </w:pPr>
    </w:p>
    <w:p w:rsidR="004A1268" w:rsidRDefault="004A1268" w:rsidP="00C265B1">
      <w:pPr>
        <w:spacing w:after="0"/>
        <w:rPr>
          <w:rFonts w:ascii="Times New Roman" w:hAnsi="Times New Roman" w:cs="Times New Roman"/>
          <w:sz w:val="24"/>
        </w:rPr>
      </w:pPr>
    </w:p>
    <w:p w:rsidR="004A1268" w:rsidRDefault="004A1268" w:rsidP="00C265B1">
      <w:pPr>
        <w:spacing w:after="0"/>
        <w:rPr>
          <w:rFonts w:ascii="Times New Roman" w:hAnsi="Times New Roman" w:cs="Times New Roman"/>
          <w:sz w:val="24"/>
        </w:rPr>
      </w:pPr>
    </w:p>
    <w:p w:rsidR="00C265B1" w:rsidRDefault="00C265B1" w:rsidP="00C265B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265B1" w:rsidTr="00F10197">
        <w:tc>
          <w:tcPr>
            <w:tcW w:w="14144" w:type="dxa"/>
            <w:gridSpan w:val="3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Lytte</w:t>
            </w:r>
          </w:p>
        </w:tc>
      </w:tr>
      <w:tr w:rsidR="00C265B1" w:rsidTr="00F10197">
        <w:tc>
          <w:tcPr>
            <w:tcW w:w="4714" w:type="dxa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Læringsmål 3</w:t>
            </w:r>
            <w:r w:rsidRPr="00DE07D8">
              <w:rPr>
                <w:rFonts w:ascii="Times New Roman" w:hAnsi="Times New Roman" w:cs="Times New Roman"/>
                <w:b/>
                <w:sz w:val="24"/>
              </w:rPr>
              <w:t>. trinn</w:t>
            </w:r>
          </w:p>
        </w:tc>
        <w:tc>
          <w:tcPr>
            <w:tcW w:w="4715" w:type="dxa"/>
          </w:tcPr>
          <w:p w:rsidR="00C265B1" w:rsidRPr="00DE07D8" w:rsidRDefault="00C265B1" w:rsidP="00F101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Læringsmål 4</w:t>
            </w:r>
            <w:r w:rsidRPr="00DE07D8">
              <w:rPr>
                <w:rFonts w:ascii="Times New Roman" w:hAnsi="Times New Roman" w:cs="Times New Roman"/>
                <w:b/>
                <w:sz w:val="24"/>
              </w:rPr>
              <w:t>. trinn</w:t>
            </w: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gjenkjenne og beskrive klang, melodi, rytme, dynamikk, tempo og form</w:t>
            </w:r>
          </w:p>
          <w:p w:rsidR="00C265B1" w:rsidRPr="00492C8E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92C8E" w:rsidRPr="00492C8E" w:rsidRDefault="00CD2AF6" w:rsidP="00CD2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uttrykke ulike stemninger i musikken med ord og dans/bevegelse </w:t>
            </w:r>
            <w:r w:rsidR="00A95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A95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5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AF6" w:rsidRDefault="00CD2AF6" w:rsidP="00CD2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8E" w:rsidRPr="00492C8E" w:rsidRDefault="00CD2AF6" w:rsidP="00CD2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beskrive det man hører </w:t>
            </w:r>
            <w:r w:rsidR="00A95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A95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5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C8E" w:rsidRPr="00492C8E" w:rsidRDefault="00492C8E" w:rsidP="00CD2AF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265B1" w:rsidRPr="00CD2AF6" w:rsidRDefault="00492C8E" w:rsidP="00CD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15" w:type="dxa"/>
          </w:tcPr>
          <w:p w:rsidR="00492C8E" w:rsidRPr="00492C8E" w:rsidRDefault="00A95784" w:rsidP="00CD2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uttrykke ulike stemninger i musikken med ord og dans/bevegelse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5784" w:rsidRDefault="00A95784" w:rsidP="00CD2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8E" w:rsidRPr="00492C8E" w:rsidRDefault="00A95784" w:rsidP="00CD2AF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beskrive det man hører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="00492C8E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5B1" w:rsidRPr="00CD2AF6" w:rsidRDefault="00C265B1" w:rsidP="00CD2AF6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gjenkjenne norsk og samisk folkemusikk og folkemusikk fra andre kulturer</w:t>
            </w:r>
          </w:p>
          <w:p w:rsidR="00C265B1" w:rsidRPr="00492C8E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A1268" w:rsidRDefault="00A95784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A1268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gjenkjenne samisk tradisjonsmusikk og nyere samisk musikk.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4A1268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5784" w:rsidRPr="00492C8E" w:rsidRDefault="00A95784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68" w:rsidRPr="00492C8E" w:rsidRDefault="00A95784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A1268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gjenkjenne norsk tradisjonell folkemusikk.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4A1268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5B1" w:rsidRPr="00CD2AF6" w:rsidRDefault="004A1268" w:rsidP="00A9578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CD2AF6" w:rsidRPr="00492C8E" w:rsidRDefault="00A95784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gjenkjenne samisk tradisjonsmusikk, nyere samisk musikk, og synge den samiske nasjonalsangen.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5784" w:rsidRDefault="00A95784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F6" w:rsidRPr="00492C8E" w:rsidRDefault="00A95784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gjenkjenne norsk tradisjonell folkemusikk.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5784" w:rsidRDefault="00A95784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B1" w:rsidRPr="00CD2AF6" w:rsidRDefault="00A95784" w:rsidP="00A9578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gjenkjenne folkemusikk fra et utvalg andre land.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delta i samtaler om hva som er særegne trekk ved enkelte musikksjangere</w:t>
            </w:r>
          </w:p>
          <w:p w:rsidR="00C265B1" w:rsidRPr="00492C8E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CD2AF6" w:rsidRPr="00492C8E" w:rsidRDefault="00A95784" w:rsidP="00CD2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forklare forskjellen mellom musikksjangre, som f.eks. klassisk musikk og rock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5B1" w:rsidRPr="00CD2AF6" w:rsidRDefault="00C265B1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265B1" w:rsidRPr="00CD2AF6" w:rsidRDefault="00CD2AF6" w:rsidP="00A957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forklare forskjellen mellom musikksjangre, som f.eks. klassisk musikk, samtidsmusikk, opera, pop, jazz og rock </w:t>
            </w:r>
            <w:r w:rsidR="00A95784"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Pr="00492C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95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gjenkjenne lyden av og navngi sentrale blåse-, strenge- og slagverkinstrumenter</w:t>
            </w:r>
          </w:p>
          <w:p w:rsidR="00C265B1" w:rsidRPr="00492C8E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CD2AF6" w:rsidRPr="00492C8E" w:rsidRDefault="00A95784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kan, gjennom å lyttet til 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forskjellige orkester, som symfoniorkester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korps, storband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jenkjenne instrumenter og skiller mellom strykeinstrumenter og blåseinstrumenter.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AF6" w:rsidRPr="00492C8E" w:rsidRDefault="00CD2AF6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F6" w:rsidRPr="00492C8E" w:rsidRDefault="00CD2AF6" w:rsidP="00CD2AF6">
            <w:pPr>
              <w:tabs>
                <w:tab w:val="left" w:pos="820"/>
              </w:tabs>
              <w:spacing w:line="276" w:lineRule="auto"/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5B1" w:rsidRPr="00CD2AF6" w:rsidRDefault="00C265B1" w:rsidP="00CD2AF6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D2AF6" w:rsidRPr="00492C8E" w:rsidRDefault="00A95784" w:rsidP="00CD2AF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an skille mellom enkelte instrumenter innenfor de enkelte instrumentgruppene (</w:t>
            </w:r>
            <w:proofErr w:type="spellStart"/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eks.skille</w:t>
            </w:r>
            <w:proofErr w:type="spellEnd"/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 mellom obo og </w:t>
            </w:r>
            <w:proofErr w:type="spellStart"/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saxofon</w:t>
            </w:r>
            <w:proofErr w:type="spellEnd"/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CD2AF6" w:rsidRPr="00492C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AF6" w:rsidRPr="00492C8E" w:rsidRDefault="00CD2AF6" w:rsidP="00CD2AF6">
            <w:pPr>
              <w:spacing w:line="276" w:lineRule="auto"/>
              <w:ind w:left="4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AF6" w:rsidRPr="00492C8E" w:rsidRDefault="00CD2AF6" w:rsidP="00CD2AF6">
            <w:pPr>
              <w:spacing w:line="276" w:lineRule="auto"/>
              <w:ind w:left="4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5B1" w:rsidRDefault="00A95784" w:rsidP="00A9578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Eleven kan 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fortelle om egne musikkopplevelser, </w:t>
            </w:r>
            <w:proofErr w:type="spellStart"/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f.eks</w:t>
            </w:r>
            <w:proofErr w:type="spellEnd"/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en konsert man har opplevd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(P4,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95784" w:rsidRPr="00A95784" w:rsidRDefault="00A95784" w:rsidP="00A9578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5B1" w:rsidTr="00F10197">
        <w:tc>
          <w:tcPr>
            <w:tcW w:w="4714" w:type="dxa"/>
          </w:tcPr>
          <w:p w:rsidR="00492C8E" w:rsidRPr="00492C8E" w:rsidRDefault="00492C8E" w:rsidP="00492C8E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gjøre rede for egne musikkopplevelser, om ulik bruk av musikk og ulike funksjoner musikk kan ha</w:t>
            </w:r>
          </w:p>
          <w:p w:rsidR="00C265B1" w:rsidRPr="00492C8E" w:rsidRDefault="00C265B1" w:rsidP="00492C8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A95784" w:rsidRDefault="00A95784" w:rsidP="00CD2AF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Eleven kan 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fortelle om egne musikkopplevelser, </w:t>
            </w:r>
            <w:proofErr w:type="spellStart"/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f.eks</w:t>
            </w:r>
            <w:proofErr w:type="spellEnd"/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en konsert man har opplevd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(P4,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95784" w:rsidRDefault="00A95784" w:rsidP="00CD2AF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2AF6" w:rsidRPr="00492C8E" w:rsidRDefault="00A95784" w:rsidP="00CD2AF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Eleven kan 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sette ord på følelser og assosiasjoner når man hører musikk, eks. triste sanger, glade sanger.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(P1-6,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C265B1" w:rsidRPr="00CD2AF6" w:rsidRDefault="00C265B1" w:rsidP="00CD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A95784" w:rsidRDefault="00A95784" w:rsidP="00CD2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Eleven kan 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sette ord på følelser og assosiasjoner når man hører musikk, eks. triste sanger, glade sanger.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95784" w:rsidRDefault="00A95784" w:rsidP="00CD2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5B1" w:rsidRPr="00CD2AF6" w:rsidRDefault="00A95784" w:rsidP="00A9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Eleven kan f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orskjell på moll og dur.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D2AF6" w:rsidRPr="00492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EA4371" w:rsidRPr="00C265B1" w:rsidRDefault="00EA4371" w:rsidP="00C265B1">
      <w:pPr>
        <w:spacing w:after="0"/>
        <w:rPr>
          <w:rFonts w:ascii="Times New Roman" w:hAnsi="Times New Roman" w:cs="Times New Roman"/>
          <w:sz w:val="24"/>
        </w:rPr>
      </w:pPr>
    </w:p>
    <w:sectPr w:rsidR="00EA4371" w:rsidRPr="00C265B1" w:rsidSect="00DE07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C6" w:rsidRDefault="00AF65C6" w:rsidP="00AF65C6">
      <w:pPr>
        <w:spacing w:after="0" w:line="240" w:lineRule="auto"/>
      </w:pPr>
      <w:r>
        <w:separator/>
      </w:r>
    </w:p>
  </w:endnote>
  <w:endnote w:type="continuationSeparator" w:id="0">
    <w:p w:rsidR="00AF65C6" w:rsidRDefault="00AF65C6" w:rsidP="00AF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666053"/>
      <w:docPartObj>
        <w:docPartGallery w:val="Page Numbers (Bottom of Page)"/>
        <w:docPartUnique/>
      </w:docPartObj>
    </w:sdtPr>
    <w:sdtContent>
      <w:p w:rsidR="00AF65C6" w:rsidRDefault="00AF65C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65C6" w:rsidRDefault="00AF65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C6" w:rsidRDefault="00AF65C6" w:rsidP="00AF65C6">
      <w:pPr>
        <w:spacing w:after="0" w:line="240" w:lineRule="auto"/>
      </w:pPr>
      <w:r>
        <w:separator/>
      </w:r>
    </w:p>
  </w:footnote>
  <w:footnote w:type="continuationSeparator" w:id="0">
    <w:p w:rsidR="00AF65C6" w:rsidRDefault="00AF65C6" w:rsidP="00AF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C6" w:rsidRDefault="00AF65C6">
    <w:pPr>
      <w:pStyle w:val="Topptekst"/>
    </w:pPr>
    <w:r>
      <w:t>Musikk kompetansemål etter 4. trinn</w:t>
    </w:r>
  </w:p>
  <w:p w:rsidR="00AF65C6" w:rsidRDefault="00AF65C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002"/>
    <w:multiLevelType w:val="multilevel"/>
    <w:tmpl w:val="12F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23DF7"/>
    <w:multiLevelType w:val="multilevel"/>
    <w:tmpl w:val="C37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06838"/>
    <w:multiLevelType w:val="multilevel"/>
    <w:tmpl w:val="104E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B1"/>
    <w:rsid w:val="00492C8E"/>
    <w:rsid w:val="004A1268"/>
    <w:rsid w:val="00A95784"/>
    <w:rsid w:val="00AF65C6"/>
    <w:rsid w:val="00C265B1"/>
    <w:rsid w:val="00CD2AF6"/>
    <w:rsid w:val="00D93305"/>
    <w:rsid w:val="00E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492C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AF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65C6"/>
  </w:style>
  <w:style w:type="paragraph" w:styleId="Bunntekst">
    <w:name w:val="footer"/>
    <w:basedOn w:val="Normal"/>
    <w:link w:val="BunntekstTegn"/>
    <w:uiPriority w:val="99"/>
    <w:unhideWhenUsed/>
    <w:rsid w:val="00AF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65C6"/>
  </w:style>
  <w:style w:type="paragraph" w:styleId="Bobletekst">
    <w:name w:val="Balloon Text"/>
    <w:basedOn w:val="Normal"/>
    <w:link w:val="BobletekstTegn"/>
    <w:uiPriority w:val="99"/>
    <w:semiHidden/>
    <w:unhideWhenUsed/>
    <w:rsid w:val="00A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492C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AF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65C6"/>
  </w:style>
  <w:style w:type="paragraph" w:styleId="Bunntekst">
    <w:name w:val="footer"/>
    <w:basedOn w:val="Normal"/>
    <w:link w:val="BunntekstTegn"/>
    <w:uiPriority w:val="99"/>
    <w:unhideWhenUsed/>
    <w:rsid w:val="00AF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65C6"/>
  </w:style>
  <w:style w:type="paragraph" w:styleId="Bobletekst">
    <w:name w:val="Balloon Text"/>
    <w:basedOn w:val="Normal"/>
    <w:link w:val="BobletekstTegn"/>
    <w:uiPriority w:val="99"/>
    <w:semiHidden/>
    <w:unhideWhenUsed/>
    <w:rsid w:val="00A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0F"/>
    <w:rsid w:val="00B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A239F2A97274D2FAC2E7D097B93E839">
    <w:name w:val="9A239F2A97274D2FAC2E7D097B93E839"/>
    <w:rsid w:val="00B76F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A239F2A97274D2FAC2E7D097B93E839">
    <w:name w:val="9A239F2A97274D2FAC2E7D097B93E839"/>
    <w:rsid w:val="00B76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60C4F87E.dotm</Template>
  <TotalTime>55</TotalTime>
  <Pages>5</Pages>
  <Words>883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3</cp:revision>
  <dcterms:created xsi:type="dcterms:W3CDTF">2015-10-08T08:10:00Z</dcterms:created>
  <dcterms:modified xsi:type="dcterms:W3CDTF">2015-10-23T08:34:00Z</dcterms:modified>
</cp:coreProperties>
</file>